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46F7B" w14:textId="77777777" w:rsidR="00DA745C" w:rsidRPr="00106449" w:rsidRDefault="00BB269C" w:rsidP="00B33547">
      <w:pPr>
        <w:spacing w:before="120" w:after="0" w:line="240" w:lineRule="auto"/>
        <w:ind w:left="6372"/>
        <w:jc w:val="right"/>
        <w:rPr>
          <w:rFonts w:eastAsia="ArialNarrow,Bold" w:cstheme="minorHAnsi"/>
          <w:b/>
          <w:bCs/>
          <w:color w:val="000000"/>
        </w:rPr>
      </w:pPr>
      <w:r w:rsidRPr="00106449">
        <w:rPr>
          <w:rFonts w:eastAsia="ArialNarrow,Bold" w:cstheme="minorHAnsi"/>
          <w:b/>
          <w:bCs/>
          <w:color w:val="000000"/>
        </w:rPr>
        <w:t>Załącznik nr 2 do SIWZ</w:t>
      </w:r>
    </w:p>
    <w:p w14:paraId="2D8A630C" w14:textId="77777777" w:rsidR="00B33547" w:rsidRPr="00106449" w:rsidRDefault="00B33547" w:rsidP="00156B2C">
      <w:pPr>
        <w:spacing w:before="120" w:after="0" w:line="240" w:lineRule="auto"/>
        <w:rPr>
          <w:rFonts w:eastAsia="ArialNarrow,Bold" w:cstheme="minorHAnsi"/>
          <w:b/>
          <w:bCs/>
          <w:color w:val="000000"/>
        </w:rPr>
      </w:pPr>
    </w:p>
    <w:p w14:paraId="31067E8E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 xml:space="preserve">Nazwa Wykonawcy: ....................................................... </w:t>
      </w:r>
    </w:p>
    <w:p w14:paraId="6131D417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 xml:space="preserve">ulica: .................................................. </w:t>
      </w:r>
    </w:p>
    <w:p w14:paraId="4FA273A3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>kod i miejscowość: ..........................................................</w:t>
      </w:r>
    </w:p>
    <w:p w14:paraId="263B02AB" w14:textId="77777777" w:rsidR="00DA745C" w:rsidRPr="00106449" w:rsidRDefault="00BB269C">
      <w:pPr>
        <w:spacing w:before="360" w:after="240" w:line="240" w:lineRule="auto"/>
        <w:jc w:val="center"/>
        <w:rPr>
          <w:rFonts w:eastAsia="ArialNarrow,Bold" w:cstheme="minorHAnsi"/>
          <w:b/>
          <w:bCs/>
          <w:color w:val="000000"/>
        </w:rPr>
      </w:pPr>
      <w:r w:rsidRPr="00106449">
        <w:rPr>
          <w:rFonts w:eastAsia="ArialNarrow,Bold" w:cstheme="minorHAnsi"/>
          <w:b/>
          <w:bCs/>
          <w:color w:val="000000"/>
        </w:rPr>
        <w:t>FORMULARZ OFERTOWY</w:t>
      </w:r>
    </w:p>
    <w:p w14:paraId="40E2146A" w14:textId="2BEC9D9E" w:rsidR="00B10A98" w:rsidRPr="00106449" w:rsidRDefault="00B10A98" w:rsidP="00B10A98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 xml:space="preserve">Nawiązując do ogłoszenia o wszczęciu postępowania o udzielenie klasycznego zamówienia publicznego prowadzonego w trybie przetargu nieograniczonego, o wartości równej lub przekraczającej progi unijne, zgodnie z przepisami ustawy z dnia 11 września 2019 r. Prawo zamówień publicznych ( Dz. U. z 2019 r. poz. 2019 ze zm.) na wykonanie przedmiotu zamówienia pn. </w:t>
      </w:r>
      <w:r w:rsidRPr="00106449">
        <w:rPr>
          <w:rFonts w:cstheme="minorHAnsi"/>
          <w:b/>
          <w:i/>
        </w:rPr>
        <w:t xml:space="preserve">Zakup licencji, wdrożenie i uruchomienie e-usług, zakup sprzętu </w:t>
      </w:r>
      <w:r w:rsidR="003963C2">
        <w:rPr>
          <w:rFonts w:cstheme="minorHAnsi"/>
          <w:b/>
          <w:i/>
        </w:rPr>
        <w:t>do serwerowni</w:t>
      </w:r>
      <w:r w:rsidRPr="00106449">
        <w:rPr>
          <w:rFonts w:cstheme="minorHAnsi"/>
          <w:b/>
          <w:i/>
        </w:rPr>
        <w:t xml:space="preserve"> oraz szkolenia w ramach projektu pn.: „</w:t>
      </w:r>
      <w:r w:rsidR="00AF4AC9" w:rsidRPr="00106449">
        <w:rPr>
          <w:rFonts w:cstheme="minorHAnsi"/>
          <w:b/>
          <w:i/>
        </w:rPr>
        <w:t>E-usługi dla Gminy Radziejowice</w:t>
      </w:r>
      <w:r w:rsidRPr="00106449">
        <w:rPr>
          <w:rFonts w:cstheme="minorHAnsi"/>
          <w:b/>
          <w:i/>
        </w:rPr>
        <w:t xml:space="preserve">” </w:t>
      </w:r>
      <w:r w:rsidRPr="00106449">
        <w:rPr>
          <w:rFonts w:cstheme="minorHAnsi"/>
          <w:bCs/>
        </w:rPr>
        <w:t>znak</w:t>
      </w:r>
      <w:r w:rsidR="00FB6AD0">
        <w:rPr>
          <w:rFonts w:cstheme="minorHAnsi"/>
          <w:bCs/>
        </w:rPr>
        <w:t xml:space="preserve"> </w:t>
      </w:r>
      <w:r w:rsidR="007B479E">
        <w:rPr>
          <w:rFonts w:cstheme="minorHAnsi"/>
          <w:bCs/>
        </w:rPr>
        <w:t>……………………..</w:t>
      </w:r>
    </w:p>
    <w:p w14:paraId="3C360C7C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42728A0A" w14:textId="3DE932F8" w:rsidR="00DA745C" w:rsidRPr="00106449" w:rsidRDefault="00BB269C" w:rsidP="009F5E78">
      <w:pPr>
        <w:pStyle w:val="Akapitzlist"/>
        <w:numPr>
          <w:ilvl w:val="0"/>
          <w:numId w:val="1"/>
        </w:numPr>
        <w:spacing w:after="160" w:line="254" w:lineRule="auto"/>
        <w:ind w:left="426" w:hanging="426"/>
        <w:contextualSpacing/>
        <w:jc w:val="both"/>
        <w:rPr>
          <w:rFonts w:eastAsia="Calibri" w:cstheme="minorHAnsi"/>
          <w:b/>
        </w:rPr>
      </w:pPr>
      <w:r w:rsidRPr="00106449">
        <w:rPr>
          <w:rFonts w:cstheme="minorHAnsi"/>
          <w:b/>
        </w:rPr>
        <w:t xml:space="preserve">Oferujemy wykonanie przedmiotu zamówienia </w:t>
      </w:r>
      <w:r w:rsidRPr="00106449">
        <w:rPr>
          <w:rFonts w:cstheme="minorHAnsi"/>
          <w:b/>
          <w:u w:val="single"/>
        </w:rPr>
        <w:t>zgodnie z</w:t>
      </w:r>
      <w:r w:rsidR="00494380" w:rsidRPr="00106449">
        <w:rPr>
          <w:rFonts w:cstheme="minorHAnsi"/>
          <w:b/>
          <w:u w:val="single"/>
        </w:rPr>
        <w:t xml:space="preserve"> opisem przedmiotu zamówienia</w:t>
      </w:r>
      <w:r w:rsidR="00494380" w:rsidRPr="00106449">
        <w:rPr>
          <w:rFonts w:cstheme="minorHAnsi"/>
          <w:b/>
        </w:rPr>
        <w:t xml:space="preserve"> za</w:t>
      </w:r>
      <w:r w:rsidRPr="00106449">
        <w:rPr>
          <w:rFonts w:cstheme="minorHAnsi"/>
          <w:b/>
        </w:rPr>
        <w:t>:</w:t>
      </w:r>
    </w:p>
    <w:p w14:paraId="3F268630" w14:textId="77777777" w:rsidR="00DA745C" w:rsidRPr="00106449" w:rsidRDefault="00DA745C">
      <w:pPr>
        <w:pStyle w:val="Akapitzlist"/>
        <w:ind w:left="426"/>
        <w:rPr>
          <w:rFonts w:cstheme="minorHAnsi"/>
          <w:b/>
        </w:rPr>
      </w:pPr>
    </w:p>
    <w:p w14:paraId="6B87C674" w14:textId="77777777" w:rsidR="00DA745C" w:rsidRPr="00106449" w:rsidRDefault="00BB269C">
      <w:pPr>
        <w:ind w:left="709"/>
        <w:rPr>
          <w:rFonts w:cstheme="minorHAnsi"/>
        </w:rPr>
      </w:pPr>
      <w:r w:rsidRPr="00106449">
        <w:rPr>
          <w:rFonts w:cstheme="minorHAnsi"/>
        </w:rPr>
        <w:t xml:space="preserve">Cenę ogółem brutto: ........................................................... zł </w:t>
      </w:r>
    </w:p>
    <w:p w14:paraId="52D5433B" w14:textId="77777777" w:rsidR="00B10A98" w:rsidRPr="00106449" w:rsidRDefault="00BB269C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(słownie: …………………………</w:t>
      </w:r>
      <w:r w:rsidR="00B10A98" w:rsidRPr="00106449">
        <w:rPr>
          <w:rFonts w:cstheme="minorHAnsi"/>
        </w:rPr>
        <w:t>……………………...............</w:t>
      </w:r>
      <w:r w:rsidRPr="00106449">
        <w:rPr>
          <w:rFonts w:cstheme="minorHAnsi"/>
        </w:rPr>
        <w:t>................................),</w:t>
      </w:r>
      <w:r w:rsidR="00B10A98" w:rsidRPr="00106449">
        <w:rPr>
          <w:rFonts w:cstheme="minorHAnsi"/>
        </w:rPr>
        <w:t xml:space="preserve"> w tym:</w:t>
      </w:r>
    </w:p>
    <w:p w14:paraId="5A810845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podatek VAT (aktualny na dzień składania ofert): ...................%</w:t>
      </w:r>
    </w:p>
    <w:p w14:paraId="2327371B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kwota podatku VAT: ..................................... zł</w:t>
      </w:r>
    </w:p>
    <w:p w14:paraId="3279B9D6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 xml:space="preserve">- kwota netto: ..................................... zł </w:t>
      </w:r>
    </w:p>
    <w:p w14:paraId="387F51A4" w14:textId="19F5EA4F" w:rsidR="00B521AA" w:rsidRPr="00106449" w:rsidRDefault="00BB269C" w:rsidP="00B521AA">
      <w:pPr>
        <w:jc w:val="both"/>
        <w:rPr>
          <w:rFonts w:cstheme="minorHAnsi"/>
          <w:sz w:val="20"/>
          <w:szCs w:val="20"/>
        </w:rPr>
      </w:pPr>
      <w:r w:rsidRPr="00106449">
        <w:rPr>
          <w:rFonts w:cstheme="minorHAnsi"/>
        </w:rPr>
        <w:t xml:space="preserve">Na powyższą wartość przedmiotu zamówienia składają się poniżej przedstawione elementy w poniższych cenach i wartościach: </w:t>
      </w:r>
    </w:p>
    <w:tbl>
      <w:tblPr>
        <w:tblW w:w="9204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7"/>
        <w:gridCol w:w="3345"/>
        <w:gridCol w:w="545"/>
        <w:gridCol w:w="764"/>
        <w:gridCol w:w="745"/>
        <w:gridCol w:w="751"/>
        <w:gridCol w:w="778"/>
        <w:gridCol w:w="739"/>
        <w:gridCol w:w="850"/>
      </w:tblGrid>
      <w:tr w:rsidR="00B521AA" w:rsidRPr="00106449" w14:paraId="0291370F" w14:textId="77777777" w:rsidTr="00A8286E">
        <w:trPr>
          <w:trHeight w:val="442"/>
          <w:jc w:val="center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vAlign w:val="center"/>
          </w:tcPr>
          <w:p w14:paraId="076BE01E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Lp.</w:t>
            </w:r>
          </w:p>
        </w:tc>
        <w:tc>
          <w:tcPr>
            <w:tcW w:w="33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noWrap/>
            <w:vAlign w:val="center"/>
          </w:tcPr>
          <w:p w14:paraId="508182B7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Przedmiot zamówienia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13807994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Ilość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2C4E71A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Jedn. Miary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16E29D1A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Kwota netto (szt.)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0EB19AF5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Wartość Netto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4E92586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Stawka VAT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5F577356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Kwota VAT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38F0A25A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Wartość brutto</w:t>
            </w:r>
          </w:p>
        </w:tc>
      </w:tr>
      <w:tr w:rsidR="00B521AA" w:rsidRPr="00106449" w14:paraId="55262D28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F9DE31" w14:textId="77777777" w:rsidR="00B521AA" w:rsidRPr="00106449" w:rsidRDefault="00B521AA" w:rsidP="00B521AA">
            <w:pPr>
              <w:pStyle w:val="Akapitzlist"/>
              <w:numPr>
                <w:ilvl w:val="1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7CDC9EE" w14:textId="394147DD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 xml:space="preserve">Zakup licencji 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C88EEB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1FB6F3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komplet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A3921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2E9151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97A50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61725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952B63D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B521AA" w:rsidRPr="00106449" w14:paraId="2D6005A6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9F400F" w14:textId="77777777" w:rsidR="00B521AA" w:rsidRPr="00106449" w:rsidRDefault="00B521AA" w:rsidP="00B521AA">
            <w:pPr>
              <w:pStyle w:val="Akapitzlist"/>
              <w:numPr>
                <w:ilvl w:val="1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C6941D6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Wdrożenie (instalacja, konfiguracja)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0F8608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95D23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komplet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ADBA94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BA79E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A28F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1AFD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684BD54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B521AA" w:rsidRPr="00106449" w14:paraId="74AD0B6F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C58BBE" w14:textId="77777777" w:rsidR="00B521AA" w:rsidRPr="00106449" w:rsidRDefault="00B521AA" w:rsidP="00B521AA">
            <w:pPr>
              <w:pStyle w:val="Akapitzlist"/>
              <w:numPr>
                <w:ilvl w:val="1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08EDB14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Szkolenia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776D0E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9F5CF1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komplet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D85DB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5098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AB018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269E6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C758CF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B521AA" w:rsidRPr="00106449" w14:paraId="03447E3C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9C9457" w14:textId="77777777" w:rsidR="00B521AA" w:rsidRPr="00106449" w:rsidRDefault="00B521AA" w:rsidP="00B521AA">
            <w:pPr>
              <w:pStyle w:val="Akapitzlist"/>
              <w:numPr>
                <w:ilvl w:val="1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AF3A08C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06449">
              <w:rPr>
                <w:rFonts w:cstheme="minorHAnsi"/>
                <w:b/>
                <w:color w:val="000000"/>
                <w:sz w:val="18"/>
                <w:szCs w:val="18"/>
              </w:rPr>
              <w:t>Zakup sprzętu koniecznego do uruchomienia e-usług w tym</w:t>
            </w:r>
            <w:r w:rsidRPr="00106449">
              <w:rPr>
                <w:rStyle w:val="Odwoanieprzypisudolnego"/>
                <w:rFonts w:cstheme="minorHAnsi"/>
                <w:color w:val="000000"/>
                <w:sz w:val="18"/>
                <w:szCs w:val="18"/>
              </w:rPr>
              <w:footnoteReference w:id="1"/>
            </w:r>
            <w:r w:rsidRPr="00106449">
              <w:rPr>
                <w:rFonts w:cstheme="minorHAnsi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631DFC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06449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822197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06449">
              <w:rPr>
                <w:rFonts w:cstheme="minorHAnsi"/>
                <w:b/>
                <w:sz w:val="18"/>
                <w:szCs w:val="18"/>
              </w:rPr>
              <w:t>komplet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F7DE9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E4E9A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A46A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482C7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109E289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</w:tr>
      <w:tr w:rsidR="00B521AA" w:rsidRPr="00106449" w14:paraId="5973BDBD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B7CD0" w14:textId="77777777" w:rsidR="00B521AA" w:rsidRPr="00106449" w:rsidRDefault="00B521AA" w:rsidP="00B521AA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E04088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Serwer</w:t>
            </w:r>
          </w:p>
          <w:p w14:paraId="0C1893D3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25EBC724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38079" w14:textId="58E92144" w:rsidR="00B521AA" w:rsidRPr="00106449" w:rsidRDefault="0046648C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49E56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3729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0BB8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53E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B33E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5A72CE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B521AA" w:rsidRPr="00106449" w14:paraId="29B83B27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2F199" w14:textId="77777777" w:rsidR="00B521AA" w:rsidRPr="00106449" w:rsidRDefault="00B521AA" w:rsidP="00B521AA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3B50AD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Macierz</w:t>
            </w:r>
          </w:p>
          <w:p w14:paraId="3D92CB5F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4390E323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69793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19E6D" w14:textId="77777777" w:rsidR="00B521AA" w:rsidRPr="00106449" w:rsidRDefault="00B521AA" w:rsidP="00A8286E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5BAB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7F13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F1D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92C0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F5DBA1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B521AA" w:rsidRPr="00106449" w14:paraId="0F311673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20F40" w14:textId="77777777" w:rsidR="00B521AA" w:rsidRPr="00106449" w:rsidRDefault="00B521AA" w:rsidP="00B521AA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CFDA0C" w14:textId="7DE11D48" w:rsidR="00B521AA" w:rsidRPr="00106449" w:rsidRDefault="0046648C" w:rsidP="00A8286E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Urządzenie do archiwizacji (backup)</w:t>
            </w:r>
          </w:p>
          <w:p w14:paraId="06ECE95C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49C13095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1ACE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20B09" w14:textId="02D9BB44" w:rsidR="00B521AA" w:rsidRPr="00106449" w:rsidRDefault="0046648C" w:rsidP="00A8286E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FCD5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69CB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7898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55FA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13E5434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B521AA" w:rsidRPr="00106449" w14:paraId="6CAABA9E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6FF29" w14:textId="77777777" w:rsidR="00B521AA" w:rsidRPr="00106449" w:rsidRDefault="00B521AA" w:rsidP="00B521AA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E7A95F" w14:textId="586AFCDA" w:rsidR="00B521AA" w:rsidRPr="00106449" w:rsidRDefault="0046648C" w:rsidP="00A8286E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UTM</w:t>
            </w:r>
          </w:p>
          <w:p w14:paraId="3B59ADC7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7A6C8654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A38F5" w14:textId="2994EA1B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7CCF7" w14:textId="77777777" w:rsidR="00B521AA" w:rsidRPr="00106449" w:rsidRDefault="00B521AA" w:rsidP="00A8286E">
            <w:pPr>
              <w:spacing w:after="0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2841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F74A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BC22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2D8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D4C8C2F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B521AA" w:rsidRPr="00106449" w14:paraId="13E7F911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62D8A" w14:textId="77777777" w:rsidR="00B521AA" w:rsidRPr="00106449" w:rsidRDefault="00B521AA" w:rsidP="00B521AA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CE07F0" w14:textId="1AFF9BEF" w:rsidR="00B521AA" w:rsidRPr="00106449" w:rsidRDefault="0046648C" w:rsidP="00A8286E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Urządzenie wielofunkcyjne</w:t>
            </w:r>
          </w:p>
          <w:p w14:paraId="40133EF4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lastRenderedPageBreak/>
              <w:t xml:space="preserve">Producent: </w:t>
            </w:r>
          </w:p>
          <w:p w14:paraId="3D62FC65" w14:textId="77777777" w:rsidR="00B521AA" w:rsidRPr="00106449" w:rsidRDefault="00B521AA" w:rsidP="00A8286E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97BCC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EF110" w14:textId="77777777" w:rsidR="00B521AA" w:rsidRPr="00106449" w:rsidRDefault="00B521AA" w:rsidP="00A8286E">
            <w:pPr>
              <w:spacing w:after="0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D63E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E3C8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7901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CE3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A832323" w14:textId="77777777" w:rsidR="00B521AA" w:rsidRPr="00106449" w:rsidRDefault="00B521AA" w:rsidP="00A8286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46648C" w:rsidRPr="00106449" w14:paraId="39A78E0C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BBF8E" w14:textId="77777777" w:rsidR="0046648C" w:rsidRPr="00106449" w:rsidRDefault="0046648C" w:rsidP="0046648C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E687C9" w14:textId="14994824" w:rsidR="0046648C" w:rsidRPr="00106449" w:rsidRDefault="0046648C" w:rsidP="0046648C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Zestaw sieci bezprzewodowych</w:t>
            </w:r>
          </w:p>
          <w:p w14:paraId="36F3FA32" w14:textId="77777777" w:rsidR="0046648C" w:rsidRPr="00106449" w:rsidRDefault="0046648C" w:rsidP="0046648C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41D06DB9" w14:textId="48D21147" w:rsidR="0046648C" w:rsidRPr="00106449" w:rsidRDefault="0046648C" w:rsidP="0046648C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0E2274" w14:textId="59E80BBD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CAA95" w14:textId="7361C87A" w:rsidR="0046648C" w:rsidRPr="00106449" w:rsidRDefault="0046648C" w:rsidP="0046648C">
            <w:pPr>
              <w:spacing w:after="0"/>
              <w:jc w:val="center"/>
              <w:rPr>
                <w:rFonts w:cstheme="minorHAnsi"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kpl.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0C70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1D9F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3D0B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B880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A1CB062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46648C" w:rsidRPr="00106449" w14:paraId="00D00631" w14:textId="77777777" w:rsidTr="00A8286E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1ECAB" w14:textId="77777777" w:rsidR="0046648C" w:rsidRPr="00106449" w:rsidRDefault="0046648C" w:rsidP="0046648C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EDA4B7" w14:textId="5A0EA840" w:rsidR="0046648C" w:rsidRPr="00106449" w:rsidRDefault="0046648C" w:rsidP="0046648C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UPS do serwerowni</w:t>
            </w:r>
          </w:p>
          <w:p w14:paraId="60D4C4BD" w14:textId="77777777" w:rsidR="0046648C" w:rsidRPr="00106449" w:rsidRDefault="0046648C" w:rsidP="0046648C">
            <w:pPr>
              <w:spacing w:after="0" w:line="240" w:lineRule="auto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 xml:space="preserve">Producent: </w:t>
            </w:r>
          </w:p>
          <w:p w14:paraId="02D14B8B" w14:textId="5D8C72B5" w:rsidR="0046648C" w:rsidRPr="00106449" w:rsidRDefault="0046648C" w:rsidP="0046648C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Model: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BCACB" w14:textId="361731F2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FA98A" w14:textId="17F2D528" w:rsidR="0046648C" w:rsidRPr="00106449" w:rsidRDefault="0046648C" w:rsidP="0046648C">
            <w:pPr>
              <w:spacing w:after="0"/>
              <w:jc w:val="center"/>
              <w:rPr>
                <w:rFonts w:cstheme="minorHAnsi"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CACF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191A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D33C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8800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A4554B8" w14:textId="77777777" w:rsidR="0046648C" w:rsidRPr="00106449" w:rsidRDefault="0046648C" w:rsidP="0046648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</w:tbl>
    <w:p w14:paraId="05020809" w14:textId="1CEBF5DD" w:rsidR="00226314" w:rsidRPr="00106449" w:rsidRDefault="00226314" w:rsidP="00B53294">
      <w:pPr>
        <w:jc w:val="both"/>
        <w:rPr>
          <w:rFonts w:cstheme="minorHAnsi"/>
          <w:sz w:val="20"/>
          <w:szCs w:val="20"/>
        </w:rPr>
      </w:pPr>
    </w:p>
    <w:p w14:paraId="76872D18" w14:textId="3EDC6D31" w:rsidR="003A0E68" w:rsidRPr="00A10029" w:rsidRDefault="00BB269C" w:rsidP="00A10029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  <w:b/>
        </w:rPr>
        <w:t xml:space="preserve">Oświadczamy, że oferujemy wykonanie przedmiotu zamówienia w terminie: </w:t>
      </w:r>
      <w:r w:rsidR="00B10A98" w:rsidRPr="00A10029">
        <w:rPr>
          <w:rFonts w:cstheme="minorHAnsi"/>
        </w:rPr>
        <w:t>………………</w:t>
      </w:r>
      <w:r w:rsidR="00FF4AB1" w:rsidRPr="00A10029">
        <w:rPr>
          <w:rFonts w:cstheme="minorHAnsi"/>
        </w:rPr>
        <w:t>.</w:t>
      </w:r>
    </w:p>
    <w:p w14:paraId="5AFB4E4F" w14:textId="4EC52F7B" w:rsidR="003A0E68" w:rsidRPr="00A10029" w:rsidRDefault="00BB269C" w:rsidP="00A10029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 xml:space="preserve">Oświadczamy, że dla przedmiotu oferty okres Gwarancji i Asysty Technicznej </w:t>
      </w:r>
      <w:r w:rsidR="00106449" w:rsidRPr="00106449">
        <w:rPr>
          <w:rFonts w:cstheme="minorHAnsi"/>
          <w:b/>
        </w:rPr>
        <w:t xml:space="preserve">(lub Gwarancji) </w:t>
      </w:r>
      <w:r w:rsidRPr="00106449">
        <w:rPr>
          <w:rFonts w:cstheme="minorHAnsi"/>
          <w:b/>
        </w:rPr>
        <w:t>będzie wynosił</w:t>
      </w:r>
      <w:r w:rsidR="00DF57A0">
        <w:rPr>
          <w:rStyle w:val="Odwoanieprzypisudolnego"/>
          <w:b/>
        </w:rPr>
        <w:footnoteReference w:id="2"/>
      </w:r>
      <w:r w:rsidR="00A10029">
        <w:rPr>
          <w:rFonts w:cstheme="minorHAnsi"/>
          <w:b/>
        </w:rPr>
        <w:t xml:space="preserve"> </w:t>
      </w:r>
      <w:r w:rsidR="003A0E68" w:rsidRPr="00A10029">
        <w:rPr>
          <w:rFonts w:cstheme="minorHAnsi"/>
          <w:b/>
        </w:rPr>
        <w:t>…………..</w:t>
      </w:r>
      <w:r w:rsidR="00A10029">
        <w:rPr>
          <w:rFonts w:cstheme="minorHAnsi"/>
          <w:b/>
        </w:rPr>
        <w:t xml:space="preserve"> </w:t>
      </w:r>
      <w:r w:rsidR="003A0E68" w:rsidRPr="00A10029">
        <w:rPr>
          <w:rFonts w:cstheme="minorHAnsi"/>
          <w:b/>
        </w:rPr>
        <w:t>miesięcy*</w:t>
      </w:r>
    </w:p>
    <w:p w14:paraId="4BB4790A" w14:textId="77777777" w:rsidR="00DA745C" w:rsidRPr="00106449" w:rsidRDefault="00BB269C" w:rsidP="00B53294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  <w:b/>
        </w:rPr>
      </w:pPr>
      <w:r w:rsidRPr="00106449">
        <w:rPr>
          <w:rFonts w:cstheme="minorHAnsi"/>
        </w:rPr>
        <w:t xml:space="preserve">Oświadczamy, że powyższa cena zawiera wszystkie koszty, jakie poniesie Zamawiający w przypadku wyboru niniejszej oferty. </w:t>
      </w:r>
    </w:p>
    <w:p w14:paraId="659454C4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Oświadczamy, że zapoznaliśm</w:t>
      </w:r>
      <w:r w:rsidR="00B10A98" w:rsidRPr="00106449">
        <w:rPr>
          <w:rFonts w:cstheme="minorHAnsi"/>
        </w:rPr>
        <w:t xml:space="preserve">y się ze Specyfikacją </w:t>
      </w:r>
      <w:r w:rsidRPr="00106449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14:paraId="0684BEC5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Uważamy się za związanych ofertą na czas okr</w:t>
      </w:r>
      <w:r w:rsidR="00B10A98" w:rsidRPr="00106449">
        <w:rPr>
          <w:rFonts w:cstheme="minorHAnsi"/>
        </w:rPr>
        <w:t xml:space="preserve">eślony w Specyfikacji </w:t>
      </w:r>
      <w:r w:rsidRPr="00106449">
        <w:rPr>
          <w:rFonts w:cstheme="minorHAnsi"/>
        </w:rPr>
        <w:t xml:space="preserve">Warunków Zamówienia. </w:t>
      </w:r>
    </w:p>
    <w:p w14:paraId="2D973DB2" w14:textId="007B38DA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zawarte w projekcie umowy warunki </w:t>
      </w:r>
      <w:r w:rsidR="00215063" w:rsidRPr="00106449">
        <w:rPr>
          <w:rFonts w:cstheme="minorHAnsi"/>
        </w:rPr>
        <w:t>są</w:t>
      </w:r>
      <w:r w:rsidRPr="00106449">
        <w:rPr>
          <w:rFonts w:cstheme="minorHAnsi"/>
        </w:rPr>
        <w:t xml:space="preserve"> przez nas zaakceptowane i zobowiązujemy się, w przypadku wyboru naszej oferty, do zawarcia umowy na warunkach określonych w załączonej umowie, w miejscu i terminie wyznaczonym przez Zamawiającego.</w:t>
      </w:r>
    </w:p>
    <w:p w14:paraId="1E269D00" w14:textId="0B04C1F0" w:rsidR="00E54B27" w:rsidRPr="00106449" w:rsidRDefault="00E54B27" w:rsidP="00E54B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Zobowiązujemy  się  do  wniesienia  zabezpieczenia  należytego  wykonania  umowy </w:t>
      </w:r>
      <w:r w:rsidR="00B10A98" w:rsidRPr="00106449">
        <w:rPr>
          <w:rFonts w:cstheme="minorHAnsi"/>
        </w:rPr>
        <w:t>w  wysokości  5</w:t>
      </w:r>
      <w:r w:rsidRPr="00106449">
        <w:rPr>
          <w:rFonts w:cstheme="minorHAnsi"/>
        </w:rPr>
        <w:t>%  od  ceny  całkowitej/ofertowej  ryczałtowej brutto  podanej  w  ofercie   w  pkt  1</w:t>
      </w:r>
      <w:r w:rsidR="00C540BC">
        <w:rPr>
          <w:rFonts w:cstheme="minorHAnsi"/>
        </w:rPr>
        <w:t>,</w:t>
      </w:r>
      <w:r w:rsidRPr="00106449">
        <w:rPr>
          <w:rFonts w:cstheme="minorHAnsi"/>
        </w:rPr>
        <w:t xml:space="preserve">  tj. o wartości…………………………………………….……zł (słownie złotych:  ………………………………………....) przed podpisaniem umowy</w:t>
      </w:r>
      <w:r w:rsidR="00455F1E" w:rsidRPr="00106449">
        <w:rPr>
          <w:rFonts w:cstheme="minorHAnsi"/>
        </w:rPr>
        <w:t xml:space="preserve"> *</w:t>
      </w:r>
    </w:p>
    <w:p w14:paraId="40A589FB" w14:textId="5090DD64" w:rsidR="00455F1E" w:rsidRPr="00106449" w:rsidRDefault="00455F1E" w:rsidP="00057DF1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Dla Zamówienia Wadium zostało wniesione w formie .............................. w wysokości ............... zł. Zwrot wadium (w przypadku wpłaty na konto) należy dokonać na nasze konto …………………………………………………………………………………………….…na warunkach określonych w Specyfikacji Istotnych Warunków Zamówienia. *</w:t>
      </w:r>
    </w:p>
    <w:p w14:paraId="2A6F553D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Następującym Podwykonawcom zamierzamy powierzyć wykonanie następujących usług/dostaw</w:t>
      </w:r>
      <w:r w:rsidR="00215063" w:rsidRPr="00106449">
        <w:rPr>
          <w:rFonts w:cstheme="minorHAnsi"/>
        </w:rPr>
        <w:t>/robót budowlanych</w:t>
      </w:r>
      <w:r w:rsidRPr="00106449">
        <w:rPr>
          <w:rFonts w:cstheme="minorHAnsi"/>
        </w:rPr>
        <w:t>:</w:t>
      </w:r>
    </w:p>
    <w:p w14:paraId="0C25D93C" w14:textId="0FE64B2C" w:rsidR="00DA745C" w:rsidRPr="00106449" w:rsidRDefault="00BB269C">
      <w:pPr>
        <w:spacing w:after="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a)</w:t>
      </w:r>
      <w:r w:rsidR="00217D8F">
        <w:rPr>
          <w:rFonts w:cstheme="minorHAnsi"/>
        </w:rPr>
        <w:t xml:space="preserve"> </w:t>
      </w:r>
      <w:r w:rsidRPr="00106449">
        <w:rPr>
          <w:rFonts w:cstheme="minorHAnsi"/>
        </w:rPr>
        <w:t xml:space="preserve">…………………………..wykonanie .................................................... </w:t>
      </w:r>
      <w:r w:rsidR="00A10029">
        <w:rPr>
          <w:rFonts w:cstheme="minorHAnsi"/>
        </w:rPr>
        <w:t>za kwotę: ……………………………..</w:t>
      </w:r>
    </w:p>
    <w:p w14:paraId="230B7EA2" w14:textId="39599451" w:rsidR="00DA745C" w:rsidRPr="00106449" w:rsidRDefault="00BB269C">
      <w:pPr>
        <w:spacing w:after="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b)</w:t>
      </w:r>
      <w:r w:rsidR="00217D8F">
        <w:rPr>
          <w:rFonts w:cstheme="minorHAnsi"/>
        </w:rPr>
        <w:t xml:space="preserve"> </w:t>
      </w:r>
      <w:r w:rsidRPr="00106449">
        <w:rPr>
          <w:rFonts w:cstheme="minorHAnsi"/>
        </w:rPr>
        <w:t>…………………………..wykonanie ....................................................</w:t>
      </w:r>
      <w:r w:rsidR="00A10029">
        <w:rPr>
          <w:rFonts w:cstheme="minorHAnsi"/>
        </w:rPr>
        <w:t xml:space="preserve"> </w:t>
      </w:r>
      <w:r w:rsidR="00A10029" w:rsidRPr="00A10029">
        <w:rPr>
          <w:rFonts w:cstheme="minorHAnsi"/>
        </w:rPr>
        <w:t>za kwotę: ……………………………..</w:t>
      </w:r>
    </w:p>
    <w:p w14:paraId="0B05CA4C" w14:textId="77777777" w:rsidR="00DA745C" w:rsidRPr="00106449" w:rsidRDefault="00DA745C">
      <w:pPr>
        <w:spacing w:after="0"/>
        <w:jc w:val="both"/>
        <w:rPr>
          <w:rFonts w:cstheme="minorHAnsi"/>
          <w:b/>
        </w:rPr>
      </w:pPr>
    </w:p>
    <w:p w14:paraId="782E76FC" w14:textId="77777777" w:rsidR="00DA745C" w:rsidRPr="00106449" w:rsidRDefault="00BB269C">
      <w:pPr>
        <w:spacing w:after="0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>UWAGA: Jeśli nie występuje podwykonawca należy wpisać: „nie dotyczy” lub postawić kreski.</w:t>
      </w:r>
    </w:p>
    <w:p w14:paraId="29979649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376D485C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Osoby upoważnione do reprezentowania Wykonawcy i podpisywania umowy:</w:t>
      </w:r>
    </w:p>
    <w:p w14:paraId="767DC317" w14:textId="77777777"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1B2491C" w14:textId="77777777"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nazw</w:t>
      </w:r>
      <w:r w:rsidR="00B33547" w:rsidRPr="00106449">
        <w:rPr>
          <w:rFonts w:cstheme="minorHAnsi"/>
          <w:sz w:val="18"/>
          <w:szCs w:val="18"/>
        </w:rPr>
        <w:t>isko, tel. kontaktowy</w:t>
      </w:r>
      <w:r w:rsidRPr="00106449">
        <w:rPr>
          <w:rFonts w:cstheme="minorHAnsi"/>
          <w:sz w:val="18"/>
          <w:szCs w:val="18"/>
        </w:rPr>
        <w:t>, e-mail)</w:t>
      </w:r>
    </w:p>
    <w:p w14:paraId="3FAB8579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322C45AE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Imię i nazwisko osoby odpowiedzialnej za kontakty z Zamawiającym ze strony Wykonawcy:</w:t>
      </w:r>
    </w:p>
    <w:p w14:paraId="6779EC11" w14:textId="77777777"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lastRenderedPageBreak/>
        <w:t>..............................................................................................................................................</w:t>
      </w:r>
    </w:p>
    <w:p w14:paraId="4B62296F" w14:textId="77777777"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</w:t>
      </w:r>
      <w:r w:rsidR="00B33547" w:rsidRPr="00106449">
        <w:rPr>
          <w:rFonts w:cstheme="minorHAnsi"/>
          <w:sz w:val="18"/>
          <w:szCs w:val="18"/>
        </w:rPr>
        <w:t>wisko, tel. kontaktowy,</w:t>
      </w:r>
      <w:r w:rsidRPr="00106449">
        <w:rPr>
          <w:rFonts w:cstheme="minorHAnsi"/>
          <w:sz w:val="18"/>
          <w:szCs w:val="18"/>
        </w:rPr>
        <w:t xml:space="preserve"> e-mail)</w:t>
      </w:r>
    </w:p>
    <w:p w14:paraId="0FDC5853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13352931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Informacja dotycząca elementów oferty stanowiących tajemnicę przedsiębiorstwa:</w:t>
      </w:r>
    </w:p>
    <w:p w14:paraId="797A09C0" w14:textId="77777777" w:rsidR="003A0E68" w:rsidRPr="00106449" w:rsidRDefault="00BB269C" w:rsidP="00B10A98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9D4F97E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w związku z art. </w:t>
      </w:r>
      <w:r w:rsidR="00B10A98" w:rsidRPr="00106449">
        <w:rPr>
          <w:rFonts w:cstheme="minorHAnsi"/>
        </w:rPr>
        <w:t xml:space="preserve">225 ust.1 </w:t>
      </w:r>
      <w:r w:rsidRPr="00106449">
        <w:rPr>
          <w:rFonts w:cstheme="minorHAnsi"/>
        </w:rPr>
        <w:t>ustawy Pzp, wybór naszej oferty: nie będzie* prowadzić do powstania u Zamawiającego obowiązku podatkowego zgodnie z przepisami o podatku od towarów i usług / będzie* prowadzić do powstania u Zamawiającego obowiązku podatkowego zgodnie z przepisami o podatku od towarów i usług, wobec czego poniżej wskazujemy nazwę (rodzaj) towaru lub usługi, których dostawa lub świadczenie będzie prowadzić do jego powstania, oraz wskazujemy ich wartość bez kwoty podatku.</w:t>
      </w:r>
    </w:p>
    <w:p w14:paraId="5A744298" w14:textId="77777777" w:rsidR="00DA745C" w:rsidRPr="00106449" w:rsidRDefault="00DA745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</w:p>
    <w:p w14:paraId="392BA9AB" w14:textId="77777777"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…………………………………………………………………………………………........</w:t>
      </w:r>
    </w:p>
    <w:p w14:paraId="5B18E6E7" w14:textId="77777777"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  <w:sz w:val="20"/>
          <w:szCs w:val="24"/>
        </w:rPr>
        <w:t xml:space="preserve">                         (Jeśli nie dotyczy – wpisać „nie dotyczy” )</w:t>
      </w:r>
    </w:p>
    <w:p w14:paraId="655F0754" w14:textId="77777777" w:rsidR="00DA745C" w:rsidRPr="00106449" w:rsidRDefault="00DA745C">
      <w:pPr>
        <w:pStyle w:val="Akapitzlist"/>
        <w:rPr>
          <w:rFonts w:cstheme="minorHAnsi"/>
        </w:rPr>
      </w:pPr>
    </w:p>
    <w:p w14:paraId="0F29F6A5" w14:textId="77777777" w:rsidR="00A10029" w:rsidRDefault="00A10029" w:rsidP="00A10029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A10029">
        <w:rPr>
          <w:rFonts w:cstheme="minorHAnsi"/>
        </w:rPr>
        <w:t>Czy  wykonawca  jest  mikroprzedsiębiorstwem bądź małym lub średnim przedsiębiorstwem?</w:t>
      </w:r>
      <w:r w:rsidRPr="00A10029">
        <w:rPr>
          <w:vertAlign w:val="superscript"/>
        </w:rPr>
        <w:footnoteReference w:id="3"/>
      </w:r>
    </w:p>
    <w:p w14:paraId="57E7BEE7" w14:textId="77777777" w:rsidR="00A10029" w:rsidRDefault="00A10029" w:rsidP="00A10029">
      <w:pPr>
        <w:pStyle w:val="Akapitzlist"/>
        <w:ind w:left="851"/>
        <w:rPr>
          <w:rFonts w:eastAsiaTheme="minorHAnsi" w:cstheme="minorHAnsi"/>
          <w:bCs/>
        </w:rPr>
      </w:pPr>
      <w:r>
        <w:rPr>
          <w:rFonts w:eastAsiaTheme="minorHAnsi" w:cstheme="minorHAnsi"/>
          <w:bCs/>
        </w:rPr>
        <w:t xml:space="preserve">□ mikroprzedsiębiorstwem </w:t>
      </w:r>
    </w:p>
    <w:p w14:paraId="70938F23" w14:textId="77777777" w:rsidR="00A10029" w:rsidRDefault="00A10029" w:rsidP="00A10029">
      <w:pPr>
        <w:pStyle w:val="Akapitzlist"/>
        <w:ind w:left="851"/>
        <w:rPr>
          <w:rFonts w:eastAsiaTheme="minorHAnsi" w:cstheme="minorHAnsi"/>
          <w:bCs/>
        </w:rPr>
      </w:pPr>
      <w:r>
        <w:rPr>
          <w:rFonts w:eastAsiaTheme="minorHAnsi" w:cstheme="minorHAnsi"/>
          <w:bCs/>
        </w:rPr>
        <w:t>□ małym przedsiębiorstwem</w:t>
      </w:r>
    </w:p>
    <w:p w14:paraId="67E72F25" w14:textId="77777777" w:rsidR="00A10029" w:rsidRDefault="00A10029" w:rsidP="00A10029">
      <w:pPr>
        <w:pStyle w:val="Akapitzlist"/>
        <w:spacing w:after="120"/>
        <w:ind w:left="851"/>
        <w:rPr>
          <w:rFonts w:eastAsiaTheme="minorHAnsi" w:cstheme="minorHAnsi"/>
          <w:bCs/>
        </w:rPr>
      </w:pPr>
      <w:r>
        <w:rPr>
          <w:rFonts w:eastAsiaTheme="minorHAnsi" w:cstheme="minorHAnsi"/>
          <w:bCs/>
        </w:rPr>
        <w:t>□ średnim przedsiębiorstwem</w:t>
      </w:r>
    </w:p>
    <w:p w14:paraId="10DD87D9" w14:textId="77777777" w:rsidR="00A10029" w:rsidRDefault="00A10029" w:rsidP="00A10029">
      <w:pPr>
        <w:spacing w:after="0"/>
        <w:ind w:left="426"/>
        <w:jc w:val="both"/>
        <w:rPr>
          <w:rFonts w:cstheme="minorHAnsi"/>
        </w:rPr>
      </w:pPr>
      <w:r w:rsidRPr="00A10029">
        <w:rPr>
          <w:rFonts w:cstheme="minorHAnsi"/>
        </w:rPr>
        <w:t>Na potrzeby odpowiedzi na to pytanie należy skorzystać z definicji zawartych w zaleceniu Komisji z dnia 6 maja 2003 r. dotyczącym definicji mikroprzedsiębiorstw oraz małych i średnich przedsiębiorstw (Dz. Urz. UE L 124 z 20.5.2003).</w:t>
      </w:r>
      <w:r>
        <w:rPr>
          <w:rFonts w:cstheme="minorHAnsi"/>
        </w:rPr>
        <w:t xml:space="preserve"> </w:t>
      </w:r>
    </w:p>
    <w:p w14:paraId="23461D71" w14:textId="77777777" w:rsidR="00A10029" w:rsidRDefault="00A10029" w:rsidP="00A10029">
      <w:pPr>
        <w:spacing w:after="0"/>
        <w:ind w:left="426"/>
        <w:jc w:val="both"/>
        <w:rPr>
          <w:rFonts w:cstheme="minorHAnsi"/>
        </w:rPr>
      </w:pPr>
      <w:r w:rsidRPr="00A10029">
        <w:rPr>
          <w:rFonts w:cstheme="minorHAnsi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  <w:r>
        <w:rPr>
          <w:rFonts w:cstheme="minorHAnsi"/>
        </w:rPr>
        <w:t xml:space="preserve"> </w:t>
      </w:r>
    </w:p>
    <w:p w14:paraId="45631C62" w14:textId="30BB7A0D" w:rsidR="00A10029" w:rsidRPr="00A10029" w:rsidRDefault="00A10029" w:rsidP="00A10029">
      <w:pPr>
        <w:spacing w:after="0"/>
        <w:ind w:left="426"/>
        <w:jc w:val="both"/>
        <w:rPr>
          <w:rFonts w:cstheme="minorHAnsi"/>
        </w:rPr>
      </w:pPr>
      <w:r w:rsidRPr="00A10029">
        <w:rPr>
          <w:rFonts w:cstheme="minorHAnsi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0644A2A3" w14:textId="77777777" w:rsidR="00A10029" w:rsidRPr="00A10029" w:rsidRDefault="00A10029" w:rsidP="00A10029">
      <w:pPr>
        <w:autoSpaceDE w:val="0"/>
        <w:autoSpaceDN w:val="0"/>
        <w:adjustRightInd w:val="0"/>
        <w:ind w:left="426"/>
        <w:jc w:val="both"/>
        <w:rPr>
          <w:rFonts w:cstheme="minorHAnsi"/>
        </w:rPr>
      </w:pPr>
      <w:r w:rsidRPr="00A10029">
        <w:rPr>
          <w:rFonts w:cstheme="minorHAnsi"/>
        </w:rPr>
        <w:t>W kategorii MŚP, przedsiębiorstwo mikro jest zdefiniowane jako przedsiębiorstwo zatrudniające mniej niż 10 osób, i którego obroty roczne i/lub roczna suma bilansowa nie przekracza 2 mln EUR.</w:t>
      </w:r>
    </w:p>
    <w:p w14:paraId="09A91270" w14:textId="27FF56EF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Załączniki do oferty stanowiące jej integralną część (wymienić):</w:t>
      </w:r>
    </w:p>
    <w:p w14:paraId="3634FBE6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a) ..................................................................................</w:t>
      </w:r>
    </w:p>
    <w:p w14:paraId="29B07CA6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b) ..................................................................................</w:t>
      </w:r>
    </w:p>
    <w:p w14:paraId="72AABAD4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c) ..................................................................................</w:t>
      </w:r>
    </w:p>
    <w:p w14:paraId="1ACE3EA5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</w:p>
    <w:p w14:paraId="7545FB82" w14:textId="77777777" w:rsidR="00CC1E83" w:rsidRPr="00106449" w:rsidRDefault="00CC1E83" w:rsidP="00F7298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OŚWIADCZAM(MY), że wypełniłem obowiązki informacyjne przewidziane w art. 13 lub art. 14 RODO</w:t>
      </w:r>
      <w:r w:rsidRPr="00106449">
        <w:rPr>
          <w:rFonts w:cstheme="minorHAnsi"/>
          <w:vertAlign w:val="superscript"/>
        </w:rPr>
        <w:footnoteReference w:id="4"/>
      </w:r>
      <w:r w:rsidRPr="00106449">
        <w:rPr>
          <w:rFonts w:cstheme="minorHAnsi"/>
        </w:rPr>
        <w:t>wobec osób fizycznych, od których dane osobowe bezpośrednio lub pośrednio pozyskałem w celu ubiegania się o udzielenie zamówienia publicznego w niniejszym postępowaniu</w:t>
      </w:r>
      <w:r w:rsidRPr="00106449">
        <w:rPr>
          <w:rFonts w:cstheme="minorHAnsi"/>
          <w:vertAlign w:val="superscript"/>
        </w:rPr>
        <w:footnoteReference w:id="5"/>
      </w:r>
      <w:r w:rsidRPr="00106449">
        <w:rPr>
          <w:rFonts w:cstheme="minorHAnsi"/>
        </w:rPr>
        <w:t>.</w:t>
      </w:r>
    </w:p>
    <w:p w14:paraId="18CE9394" w14:textId="77777777" w:rsidR="00CC1E83" w:rsidRPr="00106449" w:rsidRDefault="00CC1E83" w:rsidP="00CC1E83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</w:p>
    <w:p w14:paraId="4800573A" w14:textId="77777777" w:rsidR="00F7298C" w:rsidRPr="00106449" w:rsidRDefault="00F7298C" w:rsidP="00F7298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lastRenderedPageBreak/>
        <w:t>Adres skrzynki ePUAP, na którym będzie prowadzona korespondencja związana z postępowaniem:</w:t>
      </w:r>
    </w:p>
    <w:p w14:paraId="501F2A54" w14:textId="77777777" w:rsidR="00F7298C" w:rsidRPr="00106449" w:rsidRDefault="00F7298C" w:rsidP="000E2F8D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………………………………………………………</w:t>
      </w:r>
    </w:p>
    <w:p w14:paraId="7D57BD5C" w14:textId="77777777" w:rsidR="00DA745C" w:rsidRPr="00106449" w:rsidRDefault="00BB269C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 xml:space="preserve">Pouczony o odpowiedzialności karnej z </w:t>
      </w:r>
      <w:bookmarkStart w:id="1" w:name="__DdeLink__4314_1506780062"/>
      <w:r w:rsidRPr="00106449">
        <w:rPr>
          <w:rFonts w:cstheme="minorHAnsi"/>
        </w:rPr>
        <w:t>art. 297 ustawy z dnia 6 czerwca 1997 r. Kodeks karny</w:t>
      </w:r>
      <w:bookmarkEnd w:id="1"/>
      <w:r w:rsidRPr="00106449">
        <w:rPr>
          <w:rFonts w:cstheme="minorHAnsi"/>
        </w:rPr>
        <w:t xml:space="preserve"> (</w:t>
      </w:r>
      <w:r w:rsidR="00B10A98" w:rsidRPr="00106449">
        <w:rPr>
          <w:rFonts w:cstheme="minorHAnsi"/>
        </w:rPr>
        <w:t>tj. Dz.U. z 2020 r. poz. 1444</w:t>
      </w:r>
      <w:r w:rsidR="00922D18" w:rsidRPr="00106449">
        <w:rPr>
          <w:rFonts w:cstheme="minorHAnsi"/>
        </w:rPr>
        <w:t xml:space="preserve"> ze zm.</w:t>
      </w:r>
      <w:r w:rsidRPr="00106449">
        <w:rPr>
          <w:rFonts w:cstheme="minorHAnsi"/>
        </w:rPr>
        <w:t>) oświadczam, że oferta oraz załączone do niej dokumenty opisują stan prawny i faktyczny aktualny na dzień złożenia oferty.</w:t>
      </w:r>
    </w:p>
    <w:p w14:paraId="2A087D1E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22B4A3C5" w14:textId="77777777" w:rsidR="00DA745C" w:rsidRPr="00106449" w:rsidRDefault="00BB269C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>......</w:t>
      </w:r>
      <w:r w:rsidR="003A0E68" w:rsidRPr="00106449">
        <w:rPr>
          <w:rFonts w:cstheme="minorHAnsi"/>
        </w:rPr>
        <w:t xml:space="preserve">................, data ………… </w:t>
      </w:r>
      <w:r w:rsidRPr="00106449">
        <w:rPr>
          <w:rFonts w:cstheme="minorHAnsi"/>
        </w:rPr>
        <w:t xml:space="preserve"> r.</w:t>
      </w:r>
    </w:p>
    <w:p w14:paraId="6666F65C" w14:textId="77777777" w:rsidR="00F400D7" w:rsidRPr="008728E2" w:rsidRDefault="00F400D7" w:rsidP="00F400D7">
      <w:pPr>
        <w:spacing w:after="0"/>
        <w:ind w:left="5664" w:firstLine="708"/>
        <w:jc w:val="both"/>
        <w:rPr>
          <w:rFonts w:cstheme="minorHAnsi"/>
          <w:szCs w:val="24"/>
        </w:rPr>
      </w:pPr>
      <w:r w:rsidRPr="008728E2">
        <w:rPr>
          <w:rFonts w:cstheme="minorHAnsi"/>
          <w:szCs w:val="24"/>
        </w:rPr>
        <w:t>…………………………………..</w:t>
      </w:r>
    </w:p>
    <w:p w14:paraId="17061173" w14:textId="37D25490" w:rsidR="00F400D7" w:rsidRPr="00296A5A" w:rsidRDefault="00F400D7" w:rsidP="00F400D7">
      <w:pPr>
        <w:spacing w:after="0" w:line="240" w:lineRule="auto"/>
        <w:ind w:left="6372" w:firstLine="708"/>
        <w:jc w:val="both"/>
        <w:rPr>
          <w:rFonts w:ascii="Times New Roman" w:hAnsi="Times New Roman"/>
          <w:szCs w:val="24"/>
        </w:rPr>
      </w:pPr>
      <w:r w:rsidRPr="008728E2">
        <w:rPr>
          <w:rFonts w:cstheme="minorHAnsi"/>
          <w:sz w:val="18"/>
          <w:szCs w:val="20"/>
        </w:rPr>
        <w:t>(podpis)</w:t>
      </w:r>
    </w:p>
    <w:p w14:paraId="06FB7511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77C6BF00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22A90167" w14:textId="77777777" w:rsidR="00DA745C" w:rsidRPr="00106449" w:rsidRDefault="00BB269C" w:rsidP="00215063">
      <w:pPr>
        <w:spacing w:after="0"/>
        <w:jc w:val="both"/>
        <w:rPr>
          <w:rFonts w:cstheme="minorHAnsi"/>
          <w:sz w:val="18"/>
        </w:rPr>
      </w:pPr>
      <w:r w:rsidRPr="00106449">
        <w:rPr>
          <w:rFonts w:cstheme="minorHAnsi"/>
          <w:sz w:val="18"/>
        </w:rPr>
        <w:t xml:space="preserve">(*Niepotrzebne skreślić) </w:t>
      </w:r>
    </w:p>
    <w:sectPr w:rsidR="00DA745C" w:rsidRPr="00106449" w:rsidSect="00106449">
      <w:headerReference w:type="default" r:id="rId8"/>
      <w:footerReference w:type="default" r:id="rId9"/>
      <w:pgSz w:w="11906" w:h="16838"/>
      <w:pgMar w:top="1276" w:right="1247" w:bottom="1418" w:left="1247" w:header="142" w:footer="81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DE5EB" w14:textId="77777777" w:rsidR="004D7F6F" w:rsidRDefault="004D7F6F">
      <w:pPr>
        <w:spacing w:after="0" w:line="240" w:lineRule="auto"/>
      </w:pPr>
      <w:r>
        <w:separator/>
      </w:r>
    </w:p>
  </w:endnote>
  <w:endnote w:type="continuationSeparator" w:id="0">
    <w:p w14:paraId="623F1D57" w14:textId="77777777" w:rsidR="004D7F6F" w:rsidRDefault="004D7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AB420" w14:textId="77777777" w:rsidR="00455F1E" w:rsidRDefault="00455F1E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C2E97B5" wp14:editId="427EC156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995" cy="244475"/>
              <wp:effectExtent l="0" t="0" r="27305" b="2222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8995" cy="24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chemeClr val="bg1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8F0D0F5" w14:textId="3D37B8D5" w:rsidR="00455F1E" w:rsidRDefault="00455F1E">
                          <w:pPr>
                            <w:pStyle w:val="Stopka"/>
                          </w:pP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73CC8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273CC8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  <w:p w14:paraId="798D3AC4" w14:textId="77777777" w:rsidR="00455F1E" w:rsidRDefault="00455F1E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2E97B5" id="Pole tekstowe 2" o:spid="_x0000_s1026" style="position:absolute;left:0;text-align:left;margin-left:0;margin-top:2.5pt;width:66.85pt;height:19.25pt;z-index:-25165875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" strokecolor="white [3212]" strokeweight=".26mm">
              <v:path arrowok="t"/>
              <v:textbox>
                <w:txbxContent>
                  <w:p w14:paraId="68F0D0F5" w14:textId="3D37B8D5" w:rsidR="00455F1E" w:rsidRDefault="00455F1E">
                    <w:pPr>
                      <w:pStyle w:val="Stopka"/>
                    </w:pPr>
                    <w:r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73CC8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273CC8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  <w:p w14:paraId="798D3AC4" w14:textId="77777777" w:rsidR="00455F1E" w:rsidRDefault="00455F1E">
                    <w:pPr>
                      <w:pStyle w:val="Zawartoramki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BA8DA" w14:textId="77777777" w:rsidR="004D7F6F" w:rsidRDefault="004D7F6F">
      <w:pPr>
        <w:spacing w:after="0" w:line="240" w:lineRule="auto"/>
      </w:pPr>
      <w:r>
        <w:separator/>
      </w:r>
    </w:p>
  </w:footnote>
  <w:footnote w:type="continuationSeparator" w:id="0">
    <w:p w14:paraId="0E294C09" w14:textId="77777777" w:rsidR="004D7F6F" w:rsidRDefault="004D7F6F">
      <w:pPr>
        <w:spacing w:after="0" w:line="240" w:lineRule="auto"/>
      </w:pPr>
      <w:r>
        <w:continuationSeparator/>
      </w:r>
    </w:p>
  </w:footnote>
  <w:footnote w:id="1">
    <w:p w14:paraId="454AC4B0" w14:textId="77777777" w:rsidR="00B521AA" w:rsidRPr="00F45E0D" w:rsidRDefault="00B521AA" w:rsidP="00B521AA">
      <w:pPr>
        <w:pStyle w:val="Tekstprzypisudolnego"/>
        <w:rPr>
          <w:rFonts w:asciiTheme="minorHAnsi" w:cstheme="minorHAnsi"/>
          <w:sz w:val="18"/>
          <w:szCs w:val="18"/>
        </w:rPr>
      </w:pPr>
      <w:r w:rsidRPr="00F45E0D">
        <w:rPr>
          <w:rStyle w:val="Odwoanieprzypisudolnego"/>
          <w:rFonts w:asciiTheme="minorHAnsi" w:cstheme="minorHAnsi"/>
          <w:sz w:val="18"/>
          <w:szCs w:val="18"/>
        </w:rPr>
        <w:footnoteRef/>
      </w:r>
      <w:r w:rsidRPr="00F45E0D">
        <w:rPr>
          <w:rFonts w:asciiTheme="minorHAnsi" w:cstheme="minorHAnsi"/>
          <w:sz w:val="18"/>
          <w:szCs w:val="18"/>
        </w:rPr>
        <w:t xml:space="preserve"> Wykonawca musi wpisać producenta i model dla każdej z pozycji.</w:t>
      </w:r>
    </w:p>
  </w:footnote>
  <w:footnote w:id="2">
    <w:p w14:paraId="1A558566" w14:textId="7CD85C52" w:rsidR="00DF57A0" w:rsidRDefault="00DF57A0">
      <w:pPr>
        <w:pStyle w:val="Tekstprzypisudolnego"/>
      </w:pPr>
      <w:r w:rsidRPr="00DF57A0">
        <w:rPr>
          <w:rStyle w:val="Odwoanieprzypisudolnego"/>
          <w:rFonts w:asciiTheme="minorHAnsi"/>
          <w:sz w:val="18"/>
          <w:szCs w:val="18"/>
        </w:rPr>
        <w:footnoteRef/>
      </w:r>
      <w:r>
        <w:t xml:space="preserve"> </w:t>
      </w:r>
      <w:r w:rsidRPr="00DF57A0">
        <w:rPr>
          <w:rFonts w:asciiTheme="minorHAnsi" w:cstheme="minorHAnsi"/>
          <w:sz w:val="18"/>
          <w:szCs w:val="18"/>
        </w:rPr>
        <w:t>Wykonawca okres udzielonej Gwarancji i Asysty Technicznej (lub gwarancji) zobowiązany jest podać w miesiącach</w:t>
      </w:r>
      <w:bookmarkStart w:id="0" w:name="_Hlk89243862"/>
      <w:r w:rsidRPr="00DF57A0">
        <w:rPr>
          <w:rFonts w:asciiTheme="minorHAnsi" w:cstheme="minorHAnsi"/>
          <w:sz w:val="18"/>
          <w:szCs w:val="18"/>
        </w:rPr>
        <w:t>.</w:t>
      </w:r>
      <w:r w:rsidR="00DC6054">
        <w:rPr>
          <w:rFonts w:asciiTheme="minorHAnsi" w:cstheme="minorHAnsi"/>
          <w:sz w:val="18"/>
          <w:szCs w:val="18"/>
        </w:rPr>
        <w:t xml:space="preserve"> Dla sprzętu okres wydłużonej gwarancji odnosi się do: Serwera, Macierzy, Urządzenia do archiwizacji oraz UTM.</w:t>
      </w:r>
      <w:bookmarkEnd w:id="0"/>
    </w:p>
  </w:footnote>
  <w:footnote w:id="3">
    <w:p w14:paraId="71009D0A" w14:textId="77777777" w:rsidR="00A10029" w:rsidRDefault="00A10029" w:rsidP="00A10029">
      <w:pPr>
        <w:pStyle w:val="Tekstprzypisudolnego"/>
        <w:rPr>
          <w:rFonts w:asciiTheme="minorHAnsi" w:cstheme="minorHAnsi"/>
          <w:sz w:val="16"/>
          <w:szCs w:val="16"/>
        </w:rPr>
      </w:pPr>
      <w:r>
        <w:rPr>
          <w:rStyle w:val="Odwoanieprzypisudolnego"/>
          <w:rFonts w:asciiTheme="minorHAnsi" w:cstheme="minorHAnsi"/>
          <w:sz w:val="18"/>
          <w:szCs w:val="18"/>
        </w:rPr>
        <w:footnoteRef/>
      </w:r>
      <w:r>
        <w:rPr>
          <w:rFonts w:asciiTheme="minorHAnsi" w:cstheme="minorHAnsi"/>
          <w:sz w:val="16"/>
          <w:szCs w:val="16"/>
        </w:rPr>
        <w:t xml:space="preserve"> Właściwe zaznaczyć</w:t>
      </w:r>
    </w:p>
    <w:p w14:paraId="3F956BEA" w14:textId="77777777" w:rsidR="00A10029" w:rsidRDefault="00A10029" w:rsidP="00A10029">
      <w:pPr>
        <w:pStyle w:val="Tekstprzypisudolnego"/>
        <w:rPr>
          <w:rFonts w:cstheme="minorHAnsi"/>
          <w:sz w:val="16"/>
          <w:szCs w:val="16"/>
        </w:rPr>
      </w:pPr>
    </w:p>
  </w:footnote>
  <w:footnote w:id="4">
    <w:p w14:paraId="13CBDE21" w14:textId="77777777" w:rsidR="00455F1E" w:rsidRPr="00BA2FA0" w:rsidRDefault="00455F1E" w:rsidP="00CC1E83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F156252" w14:textId="77777777" w:rsidR="00455F1E" w:rsidRPr="00BA2FA0" w:rsidRDefault="00455F1E" w:rsidP="00CC1E83">
      <w:pPr>
        <w:spacing w:after="0" w:line="240" w:lineRule="auto"/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2C3EA" w14:textId="77777777" w:rsidR="00455F1E" w:rsidRDefault="00B10A98" w:rsidP="00B10A98">
    <w:pPr>
      <w:pStyle w:val="Nagwek"/>
      <w:jc w:val="center"/>
      <w:rPr>
        <w:rFonts w:ascii="Times New Roman" w:hAnsi="Times New Roman"/>
      </w:rPr>
    </w:pPr>
    <w:r>
      <w:rPr>
        <w:noProof/>
        <w:lang w:eastAsia="pl-PL"/>
      </w:rPr>
      <w:drawing>
        <wp:inline distT="0" distB="0" distL="0" distR="0" wp14:anchorId="712F3BB2" wp14:editId="3C12114D">
          <wp:extent cx="5640705" cy="542925"/>
          <wp:effectExtent l="0" t="0" r="0" b="9525"/>
          <wp:docPr id="9" name="Obraz 9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1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4C10525"/>
    <w:multiLevelType w:val="multilevel"/>
    <w:tmpl w:val="3492104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45C"/>
    <w:rsid w:val="00005124"/>
    <w:rsid w:val="00057DF1"/>
    <w:rsid w:val="00074128"/>
    <w:rsid w:val="000A59C5"/>
    <w:rsid w:val="000E2F8D"/>
    <w:rsid w:val="00106449"/>
    <w:rsid w:val="00125ADA"/>
    <w:rsid w:val="00156B2C"/>
    <w:rsid w:val="0016330A"/>
    <w:rsid w:val="00184B1A"/>
    <w:rsid w:val="001C4354"/>
    <w:rsid w:val="00215063"/>
    <w:rsid w:val="00217D8F"/>
    <w:rsid w:val="002257CF"/>
    <w:rsid w:val="00226314"/>
    <w:rsid w:val="00237822"/>
    <w:rsid w:val="0025686C"/>
    <w:rsid w:val="00273CC8"/>
    <w:rsid w:val="00334152"/>
    <w:rsid w:val="00354DC7"/>
    <w:rsid w:val="003963C2"/>
    <w:rsid w:val="003A0E68"/>
    <w:rsid w:val="003B1DFB"/>
    <w:rsid w:val="003B667D"/>
    <w:rsid w:val="0043392C"/>
    <w:rsid w:val="00455F1E"/>
    <w:rsid w:val="0046648C"/>
    <w:rsid w:val="004818DF"/>
    <w:rsid w:val="00494380"/>
    <w:rsid w:val="004A5150"/>
    <w:rsid w:val="004C637B"/>
    <w:rsid w:val="004D7F6F"/>
    <w:rsid w:val="005175CF"/>
    <w:rsid w:val="00562482"/>
    <w:rsid w:val="00562A39"/>
    <w:rsid w:val="00584045"/>
    <w:rsid w:val="00585319"/>
    <w:rsid w:val="006459BA"/>
    <w:rsid w:val="00646CEA"/>
    <w:rsid w:val="006F4568"/>
    <w:rsid w:val="00717585"/>
    <w:rsid w:val="007303C3"/>
    <w:rsid w:val="00776ABB"/>
    <w:rsid w:val="00784F90"/>
    <w:rsid w:val="00787E86"/>
    <w:rsid w:val="00794CBA"/>
    <w:rsid w:val="007B479E"/>
    <w:rsid w:val="007C7DA8"/>
    <w:rsid w:val="008121C0"/>
    <w:rsid w:val="008234C0"/>
    <w:rsid w:val="008237BE"/>
    <w:rsid w:val="00871EDC"/>
    <w:rsid w:val="00893AE4"/>
    <w:rsid w:val="008B6B01"/>
    <w:rsid w:val="008C297D"/>
    <w:rsid w:val="008E4D05"/>
    <w:rsid w:val="00901D29"/>
    <w:rsid w:val="00922D18"/>
    <w:rsid w:val="009353BC"/>
    <w:rsid w:val="00945AE4"/>
    <w:rsid w:val="00994373"/>
    <w:rsid w:val="009A7151"/>
    <w:rsid w:val="009C0501"/>
    <w:rsid w:val="009E00FF"/>
    <w:rsid w:val="009F5E78"/>
    <w:rsid w:val="00A10029"/>
    <w:rsid w:val="00A1063A"/>
    <w:rsid w:val="00A147B1"/>
    <w:rsid w:val="00A2497D"/>
    <w:rsid w:val="00A70946"/>
    <w:rsid w:val="00AF4AC9"/>
    <w:rsid w:val="00B10A98"/>
    <w:rsid w:val="00B33547"/>
    <w:rsid w:val="00B50DDD"/>
    <w:rsid w:val="00B521AA"/>
    <w:rsid w:val="00B53294"/>
    <w:rsid w:val="00B70527"/>
    <w:rsid w:val="00BA61A9"/>
    <w:rsid w:val="00BB269C"/>
    <w:rsid w:val="00C0022B"/>
    <w:rsid w:val="00C16F66"/>
    <w:rsid w:val="00C51AC4"/>
    <w:rsid w:val="00C540BC"/>
    <w:rsid w:val="00CC1E83"/>
    <w:rsid w:val="00CF4044"/>
    <w:rsid w:val="00D6555F"/>
    <w:rsid w:val="00D72712"/>
    <w:rsid w:val="00D80AAA"/>
    <w:rsid w:val="00DA745C"/>
    <w:rsid w:val="00DC6054"/>
    <w:rsid w:val="00DD24C6"/>
    <w:rsid w:val="00DF4226"/>
    <w:rsid w:val="00DF5123"/>
    <w:rsid w:val="00DF57A0"/>
    <w:rsid w:val="00E31203"/>
    <w:rsid w:val="00E44203"/>
    <w:rsid w:val="00E54B27"/>
    <w:rsid w:val="00E70449"/>
    <w:rsid w:val="00E73049"/>
    <w:rsid w:val="00E90C56"/>
    <w:rsid w:val="00EB74CD"/>
    <w:rsid w:val="00EC1234"/>
    <w:rsid w:val="00EC4378"/>
    <w:rsid w:val="00EE3FC7"/>
    <w:rsid w:val="00F21CB5"/>
    <w:rsid w:val="00F231D8"/>
    <w:rsid w:val="00F400D7"/>
    <w:rsid w:val="00F4648B"/>
    <w:rsid w:val="00F7298C"/>
    <w:rsid w:val="00F82347"/>
    <w:rsid w:val="00FB6AD0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61CB6"/>
  <w15:docId w15:val="{A7F4F1AA-26C2-425B-A4E7-F7F14AC7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,1.Nagłówek"/>
    <w:basedOn w:val="Normalny"/>
    <w:link w:val="AkapitzlistZnak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"/>
    <w:link w:val="Akapitzlist"/>
    <w:uiPriority w:val="99"/>
    <w:qFormat/>
    <w:locked/>
    <w:rsid w:val="00455F1E"/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98B93-F27E-4E95-9082-FE97AA23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1045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Biuro</cp:lastModifiedBy>
  <cp:revision>4</cp:revision>
  <cp:lastPrinted>2018-03-29T06:42:00Z</cp:lastPrinted>
  <dcterms:created xsi:type="dcterms:W3CDTF">2021-12-01T09:20:00Z</dcterms:created>
  <dcterms:modified xsi:type="dcterms:W3CDTF">2022-01-05T12:10:00Z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